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7C5" w:rsidRPr="009D1F0F" w:rsidRDefault="002277C5" w:rsidP="002277C5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2277C5" w:rsidRPr="009D1F0F" w:rsidRDefault="002277C5" w:rsidP="002277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2277C5" w:rsidRPr="009D1F0F" w:rsidRDefault="002277C5" w:rsidP="00B630C3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2277C5" w:rsidRPr="009D1F0F" w:rsidRDefault="002277C5" w:rsidP="002277C5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</w:p>
    <w:p w:rsidR="002277C5" w:rsidRPr="00B630C3" w:rsidRDefault="002277C5" w:rsidP="00B630C3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B630C3">
        <w:rPr>
          <w:rFonts w:ascii="Arial" w:eastAsia="Calibri" w:hAnsi="Arial" w:cs="Arial"/>
          <w:kern w:val="1"/>
          <w:sz w:val="24"/>
          <w:szCs w:val="24"/>
          <w:lang w:bidi="hi-IN"/>
        </w:rPr>
        <w:t>A döntéshozatalban résztvevők száma: 1</w:t>
      </w:r>
      <w:r w:rsidR="00B630C3">
        <w:rPr>
          <w:rFonts w:ascii="Arial" w:eastAsia="Calibri" w:hAnsi="Arial" w:cs="Arial"/>
          <w:kern w:val="1"/>
          <w:sz w:val="24"/>
          <w:szCs w:val="24"/>
          <w:lang w:bidi="hi-IN"/>
        </w:rPr>
        <w:t>2</w:t>
      </w:r>
      <w:r w:rsidRPr="00B630C3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fő. </w:t>
      </w:r>
    </w:p>
    <w:p w:rsidR="002277C5" w:rsidRPr="00B630C3" w:rsidRDefault="00B630C3" w:rsidP="00B630C3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>
        <w:rPr>
          <w:rFonts w:ascii="Arial" w:eastAsia="Calibri" w:hAnsi="Arial" w:cs="Arial"/>
          <w:kern w:val="1"/>
          <w:sz w:val="24"/>
          <w:szCs w:val="24"/>
          <w:lang w:bidi="hi-IN"/>
        </w:rPr>
        <w:t>A Képviselő-testület 9 igen szavazattal, ellenszavazat nélkül</w:t>
      </w:r>
      <w:r w:rsidR="002277C5" w:rsidRPr="00B630C3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és 3 tartózkodás mellett az alábbi határozatot hozta: </w:t>
      </w:r>
    </w:p>
    <w:p w:rsidR="002277C5" w:rsidRPr="009D1F0F" w:rsidRDefault="002277C5" w:rsidP="002277C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2277C5" w:rsidRPr="009D1F0F" w:rsidRDefault="00B630C3" w:rsidP="002277C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73</w:t>
      </w:r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Orosháza Város Önkormányzat Képviselő-testülete dönt arról, hogy </w:t>
      </w: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color w:val="FF0000"/>
          <w:sz w:val="24"/>
          <w:szCs w:val="24"/>
        </w:rPr>
      </w:pPr>
    </w:p>
    <w:p w:rsidR="008627E1" w:rsidRPr="008627E1" w:rsidRDefault="008627E1" w:rsidP="008627E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Orosháza Város Szabályozási Tervének módosítása soron kívül elindítandó az Orosháza 5033, 5034, 5035, 5036, 5037, 5038, 5039, 5059, 5060, 5061 és 5062 helyrajzi számú telekcsoportra vonatkozóan;</w:t>
      </w:r>
    </w:p>
    <w:p w:rsidR="008627E1" w:rsidRPr="008627E1" w:rsidRDefault="008627E1" w:rsidP="008627E1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8627E1" w:rsidRPr="008627E1" w:rsidRDefault="008627E1" w:rsidP="008627E1">
      <w:pPr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Az 1. pontban foglalt területeket a </w:t>
      </w:r>
      <w:proofErr w:type="spellStart"/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Linamar</w:t>
      </w:r>
      <w:proofErr w:type="spellEnd"/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Hungary Autóipari és Gépgyártó Zártkörűen Működő Részvénytársaság (székhely: </w:t>
      </w:r>
      <w:hyperlink r:id="rId5" w:tgtFrame="blank" w:history="1">
        <w:r w:rsidRPr="008627E1">
          <w:rPr>
            <w:rFonts w:ascii="Arial" w:eastAsia="Calibri" w:hAnsi="Arial" w:cs="Calibri"/>
            <w:color w:val="000000"/>
            <w:sz w:val="24"/>
            <w:szCs w:val="24"/>
            <w:lang w:eastAsia="hu-HU"/>
          </w:rPr>
          <w:t>5900 Orosháza, Csorvási út 27.</w:t>
        </w:r>
      </w:hyperlink>
      <w:proofErr w:type="gramStart"/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;</w:t>
      </w:r>
      <w:proofErr w:type="gramEnd"/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adószám: 10732346204; cégjegyzékszám: 04 10 001384) képviselőjének kérelmére kiemelt fejlesztési területt</w:t>
      </w:r>
      <w:bookmarkStart w:id="0" w:name="_GoBack"/>
      <w:bookmarkEnd w:id="0"/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é nyilvánítja;</w:t>
      </w:r>
    </w:p>
    <w:p w:rsidR="008627E1" w:rsidRPr="008627E1" w:rsidRDefault="008627E1" w:rsidP="008627E1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8627E1" w:rsidRPr="008627E1" w:rsidRDefault="008627E1" w:rsidP="008627E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szükségesnek, de ha a környezet védelméért felelős közigazgatási szervek részéről javaslat érkezik a vizsgálat lefolytatására, akkor ismét előterjesztendő a szükségesség kérdése;</w:t>
      </w:r>
    </w:p>
    <w:p w:rsidR="008627E1" w:rsidRPr="008627E1" w:rsidRDefault="008627E1" w:rsidP="008627E1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8627E1" w:rsidRPr="008627E1" w:rsidRDefault="008627E1" w:rsidP="008627E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8627E1" w:rsidRPr="008627E1" w:rsidRDefault="008627E1" w:rsidP="008627E1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8627E1" w:rsidRPr="008627E1" w:rsidRDefault="008627E1" w:rsidP="008627E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 </w:t>
      </w:r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Szabályozási Terv módosítását érintő tervezési munkálatok elvégzésével </w:t>
      </w:r>
      <w:proofErr w:type="gramStart"/>
      <w:r w:rsidRPr="008627E1">
        <w:rPr>
          <w:rFonts w:ascii="Arial" w:eastAsia="Calibri" w:hAnsi="Arial" w:cs="Arial"/>
          <w:color w:val="000000"/>
          <w:sz w:val="24"/>
          <w:szCs w:val="24"/>
        </w:rPr>
        <w:t>a</w:t>
      </w:r>
      <w:proofErr w:type="gramEnd"/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proofErr w:type="spellStart"/>
      <w:r w:rsidRPr="008627E1">
        <w:rPr>
          <w:rFonts w:ascii="Arial" w:eastAsia="Calibri" w:hAnsi="Arial" w:cs="Arial"/>
          <w:color w:val="000000"/>
          <w:sz w:val="24"/>
          <w:szCs w:val="24"/>
        </w:rPr>
        <w:t>Új-Lépték</w:t>
      </w:r>
      <w:proofErr w:type="spellEnd"/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 Tervező Iroda</w:t>
      </w:r>
      <w:r w:rsidRPr="008627E1">
        <w:rPr>
          <w:rFonts w:ascii="Arial" w:eastAsia="Calibri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8627E1">
        <w:rPr>
          <w:rFonts w:ascii="Arial" w:eastAsia="Calibri" w:hAnsi="Arial" w:cs="Arial"/>
          <w:color w:val="000000"/>
          <w:sz w:val="24"/>
          <w:szCs w:val="24"/>
        </w:rPr>
        <w:t>Bt.-t</w:t>
      </w:r>
      <w:proofErr w:type="spellEnd"/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 (székhely: 6726 Szeged, </w:t>
      </w:r>
      <w:proofErr w:type="spellStart"/>
      <w:r w:rsidRPr="008627E1">
        <w:rPr>
          <w:rFonts w:ascii="Arial" w:eastAsia="Calibri" w:hAnsi="Arial" w:cs="Arial"/>
          <w:color w:val="000000"/>
          <w:sz w:val="24"/>
          <w:szCs w:val="24"/>
        </w:rPr>
        <w:t>Pécskai</w:t>
      </w:r>
      <w:proofErr w:type="spellEnd"/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 utca 15., adószám: 21625828-2-06, képviseli: Balogh Tünde üzletvezetésre jogosult tag) bízza meg a </w:t>
      </w:r>
      <w:proofErr w:type="spellStart"/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Linamar</w:t>
      </w:r>
      <w:proofErr w:type="spellEnd"/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Hungary Autóipari és Gépgyártó Zártkörűen Működő Részvénytársaság bruttó 220.000.-Ft, azaz bruttó kettőszázhúszezer forint</w:t>
      </w:r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 költségviselése mellett.</w:t>
      </w: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FF0000"/>
          <w:sz w:val="24"/>
          <w:szCs w:val="24"/>
        </w:rPr>
      </w:pP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b/>
          <w:i/>
          <w:color w:val="000000"/>
          <w:sz w:val="24"/>
          <w:szCs w:val="24"/>
        </w:rPr>
        <w:t>Végrehajtásért felelős:</w:t>
      </w: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i/>
          <w:color w:val="000000"/>
          <w:sz w:val="24"/>
          <w:szCs w:val="24"/>
        </w:rPr>
        <w:tab/>
      </w: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Dávid Zoltán polgármester a Szabályozási Tervmódosítás megvalósításáért, szükséges dokumentumok aláírásáért, </w:t>
      </w:r>
      <w:r w:rsidRPr="008627E1">
        <w:rPr>
          <w:rFonts w:ascii="Arial" w:eastAsia="Calibri" w:hAnsi="Arial" w:cs="Arial"/>
          <w:color w:val="000000"/>
          <w:sz w:val="24"/>
          <w:szCs w:val="24"/>
          <w:lang w:eastAsia="hu-HU"/>
        </w:rPr>
        <w:t>a beérkező partnerségi vélemények értékeléséért;</w:t>
      </w: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color w:val="000000"/>
          <w:sz w:val="24"/>
          <w:szCs w:val="24"/>
          <w:lang w:eastAsia="ar-SA"/>
        </w:rPr>
        <w:t>Dr. Horváthné dr. Barta Edit jegyző a szükséges szerződések és a rendelettervezet előkészítéséért;</w:t>
      </w: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color w:val="000000"/>
          <w:sz w:val="24"/>
          <w:szCs w:val="24"/>
        </w:rPr>
        <w:t>Novák Péter városi főépítész a megvalósítással kapcsolatos szakmai munka koordinálásáért.</w:t>
      </w:r>
    </w:p>
    <w:p w:rsidR="008627E1" w:rsidRPr="008627E1" w:rsidRDefault="008627E1" w:rsidP="008627E1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8627E1" w:rsidRPr="008627E1" w:rsidRDefault="008627E1" w:rsidP="008627E1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8627E1">
        <w:rPr>
          <w:rFonts w:ascii="Arial" w:eastAsia="Calibri" w:hAnsi="Arial" w:cs="Arial"/>
          <w:b/>
          <w:i/>
          <w:color w:val="000000"/>
          <w:sz w:val="24"/>
          <w:szCs w:val="24"/>
        </w:rPr>
        <w:t>Határidő:</w:t>
      </w:r>
      <w:r w:rsidRPr="008627E1">
        <w:rPr>
          <w:rFonts w:ascii="Arial" w:eastAsia="Calibri" w:hAnsi="Arial" w:cs="Arial"/>
          <w:color w:val="000000"/>
          <w:sz w:val="24"/>
          <w:szCs w:val="24"/>
        </w:rPr>
        <w:t xml:space="preserve"> értelem szerint</w:t>
      </w:r>
    </w:p>
    <w:p w:rsidR="002277C5" w:rsidRPr="009D1F0F" w:rsidRDefault="002277C5" w:rsidP="002277C5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2277C5" w:rsidRPr="009D1F0F" w:rsidRDefault="002277C5" w:rsidP="002277C5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9D1F0F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CE3E67" w:rsidRPr="00CE3E67" w:rsidRDefault="00CE3E67" w:rsidP="00CE3E67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sectPr w:rsidR="00CE3E67" w:rsidRPr="00CE3E67" w:rsidSect="002277C5">
      <w:pgSz w:w="11906" w:h="16838"/>
      <w:pgMar w:top="567" w:right="1417" w:bottom="284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22F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CE7BE0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4AD6A55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E67"/>
    <w:rsid w:val="002277C5"/>
    <w:rsid w:val="008627E1"/>
    <w:rsid w:val="00B630C3"/>
    <w:rsid w:val="00B834F4"/>
    <w:rsid w:val="00CE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CF986B-7AB0-4D7D-A6D9-2639297BD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hu/maps/place/5900+Orosh%C3%A1za+Csorv%C3%A1si+%C3%BAt+27.+sz.+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2172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Microsoft-fiók</dc:creator>
  <cp:keywords/>
  <dc:description/>
  <cp:lastModifiedBy>Microsoft-fiók</cp:lastModifiedBy>
  <cp:revision>2</cp:revision>
  <dcterms:created xsi:type="dcterms:W3CDTF">2020-07-10T08:44:00Z</dcterms:created>
  <dcterms:modified xsi:type="dcterms:W3CDTF">2020-07-10T08:44:00Z</dcterms:modified>
</cp:coreProperties>
</file>